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E18E" w14:textId="195EDEB8" w:rsidR="00670D01" w:rsidRPr="00817C0B" w:rsidRDefault="00670D01" w:rsidP="00670D01">
      <w:pPr>
        <w:pStyle w:val="HTMLconformatoprevio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2"/>
          <w:szCs w:val="22"/>
          <w:lang w:val="es-ES"/>
        </w:rPr>
      </w:pP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>Las ciudades a comparar son Bogotá - Cambridge, y los aspectos que elegimos fueron: clima, comida, vest</w:t>
      </w:r>
      <w:r w:rsidR="00986B1E">
        <w:rPr>
          <w:rStyle w:val="y2iqfc"/>
          <w:rFonts w:ascii="inherit" w:hAnsi="inherit"/>
          <w:color w:val="202124"/>
          <w:sz w:val="22"/>
          <w:szCs w:val="22"/>
          <w:lang w:val="es-ES"/>
        </w:rPr>
        <w:t>uario</w:t>
      </w: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>, religión y turismo.</w:t>
      </w:r>
    </w:p>
    <w:p w14:paraId="723BCEFD" w14:textId="563300DD" w:rsidR="00670D01" w:rsidRPr="00817C0B" w:rsidRDefault="00670D01" w:rsidP="00670D01">
      <w:pPr>
        <w:pStyle w:val="HTMLconformatoprevio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2"/>
          <w:szCs w:val="22"/>
          <w:lang w:val="es-ES"/>
        </w:rPr>
      </w:pPr>
      <w:r w:rsidRPr="00986B1E">
        <w:rPr>
          <w:rStyle w:val="y2iqfc"/>
          <w:rFonts w:ascii="inherit" w:hAnsi="inherit"/>
          <w:b/>
          <w:bCs/>
          <w:color w:val="202124"/>
          <w:sz w:val="22"/>
          <w:szCs w:val="22"/>
          <w:lang w:val="es-ES"/>
        </w:rPr>
        <w:t>Clima</w:t>
      </w: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>: Bogotá, tiene un clima frío y muy seco,</w:t>
      </w:r>
      <w:r w:rsidR="00B01D5E">
        <w:rPr>
          <w:rStyle w:val="y2iqfc"/>
          <w:rFonts w:ascii="inherit" w:hAnsi="inherit"/>
          <w:color w:val="202124"/>
          <w:sz w:val="22"/>
          <w:szCs w:val="22"/>
          <w:lang w:val="es-ES"/>
        </w:rPr>
        <w:t xml:space="preserve"> </w:t>
      </w:r>
      <w:r w:rsidR="00B01D5E" w:rsidRPr="00B01D5E">
        <w:rPr>
          <w:rStyle w:val="y2iqfc"/>
          <w:rFonts w:ascii="inherit" w:hAnsi="inherit"/>
          <w:color w:val="202124"/>
          <w:sz w:val="22"/>
          <w:szCs w:val="22"/>
          <w:lang w:val="es-ES"/>
        </w:rPr>
        <w:t>ahora estamos en mucho invierno</w:t>
      </w: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 xml:space="preserve"> en Cambridge los veranos son calurosos y los inviernos muy fríos y nevados.</w:t>
      </w:r>
    </w:p>
    <w:p w14:paraId="25A655E1" w14:textId="71AB875B" w:rsidR="00670D01" w:rsidRPr="00817C0B" w:rsidRDefault="00670D01" w:rsidP="00670D01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202124"/>
          <w:sz w:val="22"/>
          <w:szCs w:val="22"/>
        </w:rPr>
      </w:pPr>
      <w:r w:rsidRPr="00986B1E">
        <w:rPr>
          <w:rStyle w:val="y2iqfc"/>
          <w:rFonts w:ascii="inherit" w:hAnsi="inherit"/>
          <w:b/>
          <w:bCs/>
          <w:color w:val="202124"/>
          <w:sz w:val="22"/>
          <w:szCs w:val="22"/>
          <w:lang w:val="es-ES"/>
        </w:rPr>
        <w:t>Comida</w:t>
      </w:r>
      <w:r w:rsidR="00986B1E">
        <w:rPr>
          <w:rStyle w:val="y2iqfc"/>
          <w:rFonts w:ascii="inherit" w:hAnsi="inherit"/>
          <w:color w:val="202124"/>
          <w:sz w:val="22"/>
          <w:szCs w:val="22"/>
          <w:lang w:val="es-ES"/>
        </w:rPr>
        <w:t>:</w:t>
      </w: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 xml:space="preserve"> Bogotá, el ajiaco y Cambridge, </w:t>
      </w:r>
    </w:p>
    <w:p w14:paraId="0EEF0754" w14:textId="77777777" w:rsidR="00A272E8" w:rsidRPr="00817C0B" w:rsidRDefault="00A272E8" w:rsidP="00A272E8">
      <w:pPr>
        <w:pStyle w:val="HTMLconformatoprevio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2"/>
          <w:szCs w:val="22"/>
          <w:lang w:val="es-ES"/>
        </w:rPr>
      </w:pP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>pescado frito con papas fritas, tiras de pescado, servido con papas y una salsa de vinagre y sal.</w:t>
      </w:r>
    </w:p>
    <w:p w14:paraId="02F8C782" w14:textId="5EBFFAE7" w:rsidR="00A272E8" w:rsidRPr="00817C0B" w:rsidRDefault="00986B1E" w:rsidP="00A272E8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202124"/>
          <w:sz w:val="22"/>
          <w:szCs w:val="22"/>
        </w:rPr>
      </w:pPr>
      <w:r w:rsidRPr="00986B1E">
        <w:rPr>
          <w:rStyle w:val="y2iqfc"/>
          <w:rFonts w:ascii="inherit" w:hAnsi="inherit"/>
          <w:b/>
          <w:bCs/>
          <w:color w:val="202124"/>
          <w:sz w:val="22"/>
          <w:szCs w:val="22"/>
          <w:lang w:val="es-ES"/>
        </w:rPr>
        <w:t>Vestuario:</w:t>
      </w:r>
      <w:r w:rsidR="00A272E8"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 xml:space="preserve"> en Bogotá, casaca o chaqueta, pantalones largos, en Cambridge, ropa de lana o telas abrigadas, sudaderas, chaquetas y abrigos ligeros,</w:t>
      </w:r>
    </w:p>
    <w:p w14:paraId="26983A1D" w14:textId="31E35E04" w:rsidR="00817C0B" w:rsidRPr="00817C0B" w:rsidRDefault="00817C0B" w:rsidP="00817C0B">
      <w:pPr>
        <w:pStyle w:val="HTMLconformatoprevio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2"/>
          <w:szCs w:val="22"/>
          <w:lang w:val="es-ES"/>
        </w:rPr>
      </w:pPr>
      <w:r w:rsidRPr="00986B1E">
        <w:rPr>
          <w:rStyle w:val="y2iqfc"/>
          <w:rFonts w:ascii="inherit" w:hAnsi="inherit"/>
          <w:b/>
          <w:bCs/>
          <w:color w:val="202124"/>
          <w:sz w:val="22"/>
          <w:szCs w:val="22"/>
          <w:lang w:val="es-ES"/>
        </w:rPr>
        <w:t>La religión</w:t>
      </w:r>
      <w:r w:rsidR="00986B1E">
        <w:rPr>
          <w:rStyle w:val="y2iqfc"/>
          <w:rFonts w:ascii="inherit" w:hAnsi="inherit"/>
          <w:color w:val="202124"/>
          <w:sz w:val="22"/>
          <w:szCs w:val="22"/>
          <w:lang w:val="es-ES"/>
        </w:rPr>
        <w:t>:</w:t>
      </w: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 xml:space="preserve"> de Bogotá, el catolicismo y de Cambridge, el cristianismo.</w:t>
      </w:r>
    </w:p>
    <w:p w14:paraId="38FA273A" w14:textId="77777777" w:rsidR="00817C0B" w:rsidRPr="00817C0B" w:rsidRDefault="00817C0B" w:rsidP="00817C0B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202124"/>
          <w:sz w:val="22"/>
          <w:szCs w:val="22"/>
        </w:rPr>
      </w:pPr>
      <w:r w:rsidRPr="00986B1E">
        <w:rPr>
          <w:rStyle w:val="y2iqfc"/>
          <w:rFonts w:ascii="inherit" w:hAnsi="inherit"/>
          <w:b/>
          <w:bCs/>
          <w:color w:val="202124"/>
          <w:sz w:val="22"/>
          <w:szCs w:val="22"/>
          <w:lang w:val="es-ES"/>
        </w:rPr>
        <w:t>Turismo</w:t>
      </w:r>
      <w:r w:rsidRPr="00817C0B">
        <w:rPr>
          <w:rStyle w:val="y2iqfc"/>
          <w:rFonts w:ascii="inherit" w:hAnsi="inherit"/>
          <w:color w:val="202124"/>
          <w:sz w:val="22"/>
          <w:szCs w:val="22"/>
          <w:lang w:val="es-ES"/>
        </w:rPr>
        <w:t>: Bogotá cuenta con un extenso sistema de parques y Cambridge, el Museo Fitzwilliam, el Jardín Botánico de la Universidad de Cambridge, la Iglesia de Santa María la Grande.</w:t>
      </w:r>
    </w:p>
    <w:p w14:paraId="7DE7F786" w14:textId="4CD02605" w:rsidR="00670D01" w:rsidRPr="00817C0B" w:rsidRDefault="00817C0B" w:rsidP="00670D01">
      <w:pPr>
        <w:pStyle w:val="HTMLconformatoprevio"/>
        <w:shd w:val="clear" w:color="auto" w:fill="F8F9FA"/>
        <w:spacing w:line="540" w:lineRule="atLeast"/>
        <w:rPr>
          <w:rFonts w:ascii="inherit" w:hAnsi="inherit"/>
          <w:b/>
          <w:bCs/>
          <w:color w:val="202124"/>
          <w:sz w:val="22"/>
          <w:szCs w:val="22"/>
        </w:rPr>
      </w:pPr>
      <w:r w:rsidRPr="00817C0B">
        <w:rPr>
          <w:rFonts w:ascii="inherit" w:hAnsi="inherit"/>
          <w:b/>
          <w:bCs/>
          <w:color w:val="202124"/>
          <w:sz w:val="22"/>
          <w:szCs w:val="22"/>
        </w:rPr>
        <w:t>Ingles</w:t>
      </w:r>
    </w:p>
    <w:p w14:paraId="062FFECF" w14:textId="77777777" w:rsidR="00817C0B" w:rsidRPr="00817C0B" w:rsidRDefault="00817C0B" w:rsidP="00670D01">
      <w:pPr>
        <w:pStyle w:val="HTMLconformatoprevio"/>
        <w:shd w:val="clear" w:color="auto" w:fill="F8F9FA"/>
        <w:spacing w:line="540" w:lineRule="atLeast"/>
        <w:rPr>
          <w:rFonts w:ascii="inherit" w:hAnsi="inherit"/>
          <w:color w:val="202124"/>
          <w:sz w:val="22"/>
          <w:szCs w:val="22"/>
        </w:rPr>
      </w:pPr>
    </w:p>
    <w:p w14:paraId="1F8C3209" w14:textId="53F7208C" w:rsidR="00670D01" w:rsidRPr="00817C0B" w:rsidRDefault="00670D01" w:rsidP="00670D01">
      <w:r w:rsidRPr="00817C0B">
        <w:t xml:space="preserve">The cities to compare with Bogota - Cambridge, and the aspects we chose were: climate, food, </w:t>
      </w:r>
      <w:r w:rsidR="00986B1E">
        <w:t>locker room</w:t>
      </w:r>
      <w:r w:rsidRPr="00817C0B">
        <w:t>, religion</w:t>
      </w:r>
      <w:r w:rsidR="00817C0B">
        <w:t>,</w:t>
      </w:r>
      <w:r w:rsidRPr="00817C0B">
        <w:t xml:space="preserve"> and tourism.</w:t>
      </w:r>
    </w:p>
    <w:p w14:paraId="38E27D63" w14:textId="32E9ED2A" w:rsidR="00B01D5E" w:rsidRPr="00B01D5E" w:rsidRDefault="00670D01" w:rsidP="00B01D5E">
      <w:pPr>
        <w:pStyle w:val="HTMLconformatoprevio"/>
        <w:shd w:val="clear" w:color="auto" w:fill="F8F9FA"/>
        <w:spacing w:line="54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6B1E">
        <w:rPr>
          <w:b/>
          <w:bCs/>
        </w:rPr>
        <w:t>Climate</w:t>
      </w:r>
      <w:r w:rsidRPr="00817C0B">
        <w:t>: Bogota, has a cold and very dry climate,</w:t>
      </w:r>
      <w:r w:rsidR="00B01D5E" w:rsidRPr="00B01D5E">
        <w:rPr>
          <w:rStyle w:val="y2iqfc"/>
          <w:rFonts w:ascii="inherit" w:hAnsi="inherit"/>
          <w:color w:val="202124"/>
          <w:sz w:val="42"/>
          <w:szCs w:val="42"/>
          <w:lang w:val="en"/>
        </w:rPr>
        <w:t xml:space="preserve"> </w:t>
      </w:r>
      <w:r w:rsidR="00B01D5E" w:rsidRPr="00B01D5E">
        <w:rPr>
          <w:rFonts w:asciiTheme="minorHAnsi" w:eastAsiaTheme="minorHAnsi" w:hAnsiTheme="minorHAnsi" w:cstheme="minorBidi"/>
          <w:sz w:val="22"/>
          <w:szCs w:val="22"/>
          <w:lang w:eastAsia="en-US"/>
        </w:rPr>
        <w:t>now we are in a lot of winter</w:t>
      </w:r>
    </w:p>
    <w:p w14:paraId="74476DF1" w14:textId="63F1161B" w:rsidR="00A272E8" w:rsidRDefault="00670D01" w:rsidP="00A272E8">
      <w:r w:rsidRPr="00817C0B">
        <w:t xml:space="preserve"> In Cambridge the summer </w:t>
      </w:r>
      <w:r w:rsidR="00817C0B">
        <w:t>is</w:t>
      </w:r>
      <w:r w:rsidRPr="00817C0B">
        <w:t xml:space="preserve"> hot, and the </w:t>
      </w:r>
      <w:r w:rsidR="00817C0B">
        <w:t>winter</w:t>
      </w:r>
      <w:r w:rsidRPr="00817C0B">
        <w:t xml:space="preserve"> </w:t>
      </w:r>
      <w:r w:rsidR="00817C0B">
        <w:t>is</w:t>
      </w:r>
      <w:r w:rsidRPr="00817C0B">
        <w:t xml:space="preserve"> very cold and snowy.</w:t>
      </w:r>
      <w:r w:rsidR="00A272E8" w:rsidRPr="00817C0B">
        <w:t xml:space="preserve"> </w:t>
      </w:r>
    </w:p>
    <w:p w14:paraId="57B5C42A" w14:textId="2F36680D" w:rsidR="00DA10D4" w:rsidRPr="00817C0B" w:rsidRDefault="00DA10D4" w:rsidP="00A272E8">
      <w:r w:rsidRPr="00DA10D4">
        <w:rPr>
          <w:b/>
          <w:bCs/>
        </w:rPr>
        <w:t>food</w:t>
      </w:r>
      <w:r w:rsidRPr="00DA10D4">
        <w:t xml:space="preserve">: </w:t>
      </w:r>
      <w:r w:rsidR="00051FB5" w:rsidRPr="00DA10D4">
        <w:t>Bogotá</w:t>
      </w:r>
      <w:r w:rsidRPr="00DA10D4">
        <w:t>, the ajiaco, and in  Cambridge,  fish strips served with potatoes chips  and a sauce of vinegar and salt</w:t>
      </w:r>
    </w:p>
    <w:p w14:paraId="1329B99D" w14:textId="6F5CF0A6" w:rsidR="00817C0B" w:rsidRPr="00817C0B" w:rsidRDefault="00986B1E" w:rsidP="00817C0B">
      <w:r w:rsidRPr="00986B1E">
        <w:rPr>
          <w:b/>
          <w:bCs/>
        </w:rPr>
        <w:t>Locker room</w:t>
      </w:r>
      <w:r w:rsidR="00817C0B" w:rsidRPr="00817C0B">
        <w:t xml:space="preserve">, in </w:t>
      </w:r>
      <w:r w:rsidRPr="00817C0B">
        <w:t>Bogota, coat</w:t>
      </w:r>
      <w:r w:rsidR="00817C0B" w:rsidRPr="00817C0B">
        <w:t xml:space="preserve"> or </w:t>
      </w:r>
      <w:r>
        <w:t>jacket</w:t>
      </w:r>
      <w:r w:rsidR="00817C0B" w:rsidRPr="00817C0B">
        <w:t xml:space="preserve">, long pants, in </w:t>
      </w:r>
      <w:r w:rsidRPr="00817C0B">
        <w:t>Cambridge, woolen</w:t>
      </w:r>
      <w:r w:rsidR="00817C0B" w:rsidRPr="00817C0B">
        <w:t xml:space="preserve"> clothes, or warm fabrics, </w:t>
      </w:r>
      <w:r>
        <w:t>sweaters</w:t>
      </w:r>
      <w:r w:rsidR="00817C0B" w:rsidRPr="00817C0B">
        <w:t>, jackets, and light coats.</w:t>
      </w:r>
    </w:p>
    <w:p w14:paraId="42C28611" w14:textId="55DFCD69" w:rsidR="00817C0B" w:rsidRPr="00817C0B" w:rsidRDefault="00817C0B" w:rsidP="00817C0B">
      <w:r w:rsidRPr="00986B1E">
        <w:rPr>
          <w:b/>
          <w:bCs/>
        </w:rPr>
        <w:t>The religión</w:t>
      </w:r>
      <w:r w:rsidR="00986B1E">
        <w:t>:</w:t>
      </w:r>
      <w:r w:rsidRPr="00817C0B">
        <w:t xml:space="preserve"> of Bogotá, Catholismo, and Cambridge, Chistianity.</w:t>
      </w:r>
    </w:p>
    <w:p w14:paraId="34BF9B01" w14:textId="57AF004D" w:rsidR="00A272E8" w:rsidRPr="00817C0B" w:rsidRDefault="00817C0B" w:rsidP="00817C0B">
      <w:r w:rsidRPr="00986B1E">
        <w:rPr>
          <w:b/>
          <w:bCs/>
        </w:rPr>
        <w:t>Tourism:</w:t>
      </w:r>
      <w:r w:rsidR="00986B1E">
        <w:t xml:space="preserve"> </w:t>
      </w:r>
      <w:r w:rsidRPr="00817C0B">
        <w:t xml:space="preserve">Bogota has an extensive system of </w:t>
      </w:r>
      <w:r w:rsidR="00986B1E">
        <w:t>parks</w:t>
      </w:r>
      <w:r w:rsidRPr="00817C0B">
        <w:t xml:space="preserve"> and Cambridge, the Fitzwilliam Museum, the Botanical garden of the University of Cambridge, </w:t>
      </w:r>
      <w:r w:rsidR="00986B1E">
        <w:t xml:space="preserve">and </w:t>
      </w:r>
      <w:r w:rsidRPr="00817C0B">
        <w:t>the Church of Saint Mary the Great.</w:t>
      </w:r>
      <w:r w:rsidR="00A272E8" w:rsidRPr="00817C0B">
        <w:tab/>
      </w:r>
    </w:p>
    <w:p w14:paraId="5E1B38B0" w14:textId="77777777" w:rsidR="00A272E8" w:rsidRPr="00817C0B" w:rsidRDefault="00A272E8" w:rsidP="00A272E8"/>
    <w:sectPr w:rsidR="00A272E8" w:rsidRPr="00817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01"/>
    <w:rsid w:val="00051FB5"/>
    <w:rsid w:val="003E6DD0"/>
    <w:rsid w:val="004566AA"/>
    <w:rsid w:val="00640F6A"/>
    <w:rsid w:val="00670D01"/>
    <w:rsid w:val="00817C0B"/>
    <w:rsid w:val="00986B1E"/>
    <w:rsid w:val="00A02222"/>
    <w:rsid w:val="00A272E8"/>
    <w:rsid w:val="00B01D5E"/>
    <w:rsid w:val="00DA10D4"/>
    <w:rsid w:val="00E9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3C28"/>
  <w15:chartTrackingRefBased/>
  <w15:docId w15:val="{FE49E9BB-D1CC-4620-B0F3-B0C49506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70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70D01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y2iqfc">
    <w:name w:val="y2iqfc"/>
    <w:basedOn w:val="Fuentedeprrafopredeter"/>
    <w:rsid w:val="0067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arley PRADA RICO</dc:creator>
  <cp:keywords/>
  <dc:description/>
  <cp:lastModifiedBy>diego arley PRADA RICO</cp:lastModifiedBy>
  <cp:revision>4</cp:revision>
  <dcterms:created xsi:type="dcterms:W3CDTF">2022-06-08T07:04:00Z</dcterms:created>
  <dcterms:modified xsi:type="dcterms:W3CDTF">2022-06-09T01:14:00Z</dcterms:modified>
</cp:coreProperties>
</file>